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9D3A" w14:textId="77777777" w:rsidR="00D70805" w:rsidRDefault="00D70805" w:rsidP="00D7080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</w:rPr>
      </w:pPr>
      <w:r w:rsidRPr="007170A4">
        <w:rPr>
          <w:rFonts w:ascii="Times New Roman" w:eastAsiaTheme="majorEastAsia" w:hAnsi="Times New Roman" w:cs="Times New Roman"/>
          <w:b/>
          <w:bCs/>
          <w:spacing w:val="-10"/>
          <w:kern w:val="28"/>
        </w:rPr>
        <w:t>NOTICE OF BID ELECTRICAL POWER SUPPLY</w:t>
      </w:r>
    </w:p>
    <w:p w14:paraId="5CF784D9" w14:textId="77777777" w:rsidR="00D70805" w:rsidRPr="007170A4" w:rsidRDefault="00D70805" w:rsidP="00D7080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</w:rPr>
      </w:pPr>
    </w:p>
    <w:p w14:paraId="1EB05D50" w14:textId="77777777" w:rsidR="00D70805" w:rsidRDefault="00D70805" w:rsidP="00D70805">
      <w:pPr>
        <w:spacing w:after="0" w:line="240" w:lineRule="auto"/>
        <w:jc w:val="both"/>
        <w:rPr>
          <w:rFonts w:ascii="Times New Roman" w:eastAsiaTheme="majorEastAsia" w:hAnsi="Times New Roman" w:cs="Times New Roman"/>
          <w:spacing w:val="-10"/>
          <w:kern w:val="28"/>
        </w:rPr>
      </w:pP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PLEASE TAKE NOTE that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of </w:t>
      </w:r>
      <w:r>
        <w:rPr>
          <w:rFonts w:ascii="Times New Roman" w:eastAsiaTheme="majorEastAsia" w:hAnsi="Times New Roman" w:cs="Times New Roman"/>
          <w:spacing w:val="-10"/>
          <w:kern w:val="28"/>
        </w:rPr>
        <w:t>Chenango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is seeking proposals for the supply of electrical power. Sealed proposals marked, "Electrical Power Supply Proposals " on the outside of the mailing envelope must be submitted to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Clerk at </w:t>
      </w:r>
      <w:r>
        <w:rPr>
          <w:rFonts w:ascii="Times New Roman" w:eastAsiaTheme="majorEastAsia" w:hAnsi="Times New Roman" w:cs="Times New Roman"/>
          <w:spacing w:val="-10"/>
          <w:kern w:val="28"/>
        </w:rPr>
        <w:t>1529 St Rt 12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, </w:t>
      </w:r>
      <w:r>
        <w:rPr>
          <w:rFonts w:ascii="Times New Roman" w:eastAsiaTheme="majorEastAsia" w:hAnsi="Times New Roman" w:cs="Times New Roman"/>
          <w:spacing w:val="-10"/>
          <w:kern w:val="28"/>
        </w:rPr>
        <w:t>Chenango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, NY on or before </w:t>
      </w:r>
      <w:r>
        <w:rPr>
          <w:rFonts w:ascii="Times New Roman" w:eastAsiaTheme="majorEastAsia" w:hAnsi="Times New Roman" w:cs="Times New Roman"/>
          <w:spacing w:val="-10"/>
          <w:kern w:val="28"/>
        </w:rPr>
        <w:t>December 10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, 2025, at </w:t>
      </w:r>
      <w:r>
        <w:rPr>
          <w:rFonts w:ascii="Times New Roman" w:eastAsiaTheme="majorEastAsia" w:hAnsi="Times New Roman" w:cs="Times New Roman"/>
          <w:spacing w:val="-10"/>
          <w:kern w:val="28"/>
        </w:rPr>
        <w:t>3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:00 p.m. That evening all Bids will be opened and publicly read aloud at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Board Meeting which begins at </w:t>
      </w:r>
      <w:r>
        <w:rPr>
          <w:rFonts w:ascii="Times New Roman" w:eastAsiaTheme="majorEastAsia" w:hAnsi="Times New Roman" w:cs="Times New Roman"/>
          <w:spacing w:val="-10"/>
          <w:kern w:val="28"/>
        </w:rPr>
        <w:t>5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>:</w:t>
      </w:r>
      <w:r>
        <w:rPr>
          <w:rFonts w:ascii="Times New Roman" w:eastAsiaTheme="majorEastAsia" w:hAnsi="Times New Roman" w:cs="Times New Roman"/>
          <w:spacing w:val="-10"/>
          <w:kern w:val="28"/>
        </w:rPr>
        <w:t>0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0 p.m. Vendors should be aware that there could be an initial administrative delay of up to a month for the utility to change </w:t>
      </w:r>
      <w:proofErr w:type="gramStart"/>
      <w:r w:rsidRPr="007170A4">
        <w:rPr>
          <w:rFonts w:ascii="Times New Roman" w:eastAsiaTheme="majorEastAsia" w:hAnsi="Times New Roman" w:cs="Times New Roman"/>
          <w:spacing w:val="-10"/>
          <w:kern w:val="28"/>
        </w:rPr>
        <w:t>over</w:t>
      </w:r>
      <w:proofErr w:type="gramEnd"/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accounts. A listing of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of </w:t>
      </w:r>
      <w:r>
        <w:rPr>
          <w:rFonts w:ascii="Times New Roman" w:eastAsiaTheme="majorEastAsia" w:hAnsi="Times New Roman" w:cs="Times New Roman"/>
          <w:spacing w:val="-10"/>
          <w:kern w:val="28"/>
        </w:rPr>
        <w:t>Chenango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account numbers is available at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Clerk's office. The vendor submitting </w:t>
      </w:r>
      <w:r>
        <w:rPr>
          <w:rFonts w:ascii="Times New Roman" w:eastAsiaTheme="majorEastAsia" w:hAnsi="Times New Roman" w:cs="Times New Roman"/>
          <w:spacing w:val="-10"/>
          <w:kern w:val="28"/>
        </w:rPr>
        <w:t>a bid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is responsible for obtaining historical data usage. Vendors must submit, via email to </w:t>
      </w:r>
      <w:r>
        <w:rPr>
          <w:rFonts w:ascii="Times New Roman" w:eastAsiaTheme="majorEastAsia" w:hAnsi="Times New Roman" w:cs="Times New Roman"/>
          <w:spacing w:val="-10"/>
          <w:kern w:val="28"/>
        </w:rPr>
        <w:t>adam.donahue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>@</w:t>
      </w:r>
      <w:r>
        <w:rPr>
          <w:rFonts w:ascii="Times New Roman" w:eastAsiaTheme="majorEastAsia" w:hAnsi="Times New Roman" w:cs="Times New Roman"/>
          <w:spacing w:val="-10"/>
          <w:kern w:val="28"/>
        </w:rPr>
        <w:t>townofchenangony.gov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, on a form written by the Vendor, a request for historical data usage. The Vendor is responsible for submitting this form to the utility and acquiring </w:t>
      </w:r>
      <w:proofErr w:type="gramStart"/>
      <w:r w:rsidRPr="007170A4">
        <w:rPr>
          <w:rFonts w:ascii="Times New Roman" w:eastAsiaTheme="majorEastAsia" w:hAnsi="Times New Roman" w:cs="Times New Roman"/>
          <w:spacing w:val="-10"/>
          <w:kern w:val="28"/>
        </w:rPr>
        <w:t>the historical</w:t>
      </w:r>
      <w:proofErr w:type="gramEnd"/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data usage. Specifications for the bid and any addendums may be found on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of </w:t>
      </w:r>
      <w:r>
        <w:rPr>
          <w:rFonts w:ascii="Times New Roman" w:eastAsiaTheme="majorEastAsia" w:hAnsi="Times New Roman" w:cs="Times New Roman"/>
          <w:spacing w:val="-10"/>
          <w:kern w:val="28"/>
        </w:rPr>
        <w:t>Chenango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>'s website www.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>of</w:t>
      </w:r>
      <w:r>
        <w:rPr>
          <w:rFonts w:ascii="Times New Roman" w:eastAsiaTheme="majorEastAsia" w:hAnsi="Times New Roman" w:cs="Times New Roman"/>
          <w:spacing w:val="-10"/>
          <w:kern w:val="28"/>
        </w:rPr>
        <w:t>Chenango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ny.gov or by emailing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Clerk at </w:t>
      </w:r>
      <w:r>
        <w:rPr>
          <w:rFonts w:ascii="Times New Roman" w:eastAsiaTheme="majorEastAsia" w:hAnsi="Times New Roman" w:cs="Times New Roman"/>
          <w:spacing w:val="-10"/>
          <w:kern w:val="28"/>
        </w:rPr>
        <w:t>adam.donahue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>@</w:t>
      </w:r>
      <w:r>
        <w:rPr>
          <w:rFonts w:ascii="Times New Roman" w:eastAsiaTheme="majorEastAsia" w:hAnsi="Times New Roman" w:cs="Times New Roman"/>
          <w:spacing w:val="-10"/>
          <w:kern w:val="28"/>
        </w:rPr>
        <w:t>townofchenangony.gov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.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Clerk may be contacted by email or by phone </w:t>
      </w:r>
      <w:r>
        <w:rPr>
          <w:rFonts w:ascii="Times New Roman" w:eastAsiaTheme="majorEastAsia" w:hAnsi="Times New Roman" w:cs="Times New Roman"/>
          <w:spacing w:val="-10"/>
          <w:kern w:val="28"/>
        </w:rPr>
        <w:t>(607-648-4809)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. Questions are to be </w:t>
      </w:r>
      <w:proofErr w:type="gramStart"/>
      <w:r w:rsidRPr="007170A4">
        <w:rPr>
          <w:rFonts w:ascii="Times New Roman" w:eastAsiaTheme="majorEastAsia" w:hAnsi="Times New Roman" w:cs="Times New Roman"/>
          <w:spacing w:val="-10"/>
          <w:kern w:val="28"/>
        </w:rPr>
        <w:t>directed in</w:t>
      </w:r>
      <w:proofErr w:type="gramEnd"/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writing to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Clerk at the above address and phone number. All questions must be received by </w:t>
      </w:r>
      <w:r>
        <w:rPr>
          <w:rFonts w:ascii="Times New Roman" w:eastAsiaTheme="majorEastAsia" w:hAnsi="Times New Roman" w:cs="Times New Roman"/>
          <w:spacing w:val="-10"/>
          <w:kern w:val="28"/>
        </w:rPr>
        <w:t>December 5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, 2025. </w:t>
      </w:r>
    </w:p>
    <w:p w14:paraId="6EF88FCA" w14:textId="77777777" w:rsidR="00D70805" w:rsidRPr="007170A4" w:rsidRDefault="00D70805" w:rsidP="00D70805">
      <w:pPr>
        <w:spacing w:after="0" w:line="240" w:lineRule="auto"/>
        <w:jc w:val="both"/>
        <w:rPr>
          <w:rFonts w:ascii="Times New Roman" w:eastAsiaTheme="majorEastAsia" w:hAnsi="Times New Roman" w:cs="Times New Roman"/>
          <w:spacing w:val="-10"/>
          <w:kern w:val="28"/>
        </w:rPr>
      </w:pPr>
    </w:p>
    <w:p w14:paraId="50B12E65" w14:textId="77777777" w:rsidR="00D70805" w:rsidRDefault="00D70805" w:rsidP="00D70805">
      <w:pPr>
        <w:spacing w:after="0" w:line="240" w:lineRule="auto"/>
        <w:jc w:val="both"/>
        <w:rPr>
          <w:rFonts w:ascii="Times New Roman" w:eastAsiaTheme="majorEastAsia" w:hAnsi="Times New Roman" w:cs="Times New Roman"/>
          <w:spacing w:val="-10"/>
          <w:kern w:val="28"/>
        </w:rPr>
      </w:pP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BY ORDER OF THE </w:t>
      </w:r>
      <w:r>
        <w:rPr>
          <w:rFonts w:ascii="Times New Roman" w:eastAsiaTheme="majorEastAsia" w:hAnsi="Times New Roman" w:cs="Times New Roman"/>
          <w:spacing w:val="-10"/>
          <w:kern w:val="28"/>
        </w:rPr>
        <w:t>TOWN BOARD,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OF </w:t>
      </w:r>
      <w:r>
        <w:rPr>
          <w:rFonts w:ascii="Times New Roman" w:eastAsiaTheme="majorEastAsia" w:hAnsi="Times New Roman" w:cs="Times New Roman"/>
          <w:spacing w:val="-10"/>
          <w:kern w:val="28"/>
        </w:rPr>
        <w:t>CHENANGO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, NEW YORK </w:t>
      </w:r>
    </w:p>
    <w:p w14:paraId="384DB5D4" w14:textId="77777777" w:rsidR="00D70805" w:rsidRDefault="00D70805" w:rsidP="00D70805">
      <w:pPr>
        <w:spacing w:after="0" w:line="240" w:lineRule="auto"/>
        <w:jc w:val="both"/>
        <w:rPr>
          <w:rFonts w:ascii="Times New Roman" w:eastAsiaTheme="majorEastAsia" w:hAnsi="Times New Roman" w:cs="Times New Roman"/>
          <w:spacing w:val="-10"/>
          <w:kern w:val="28"/>
        </w:rPr>
      </w:pPr>
      <w:r>
        <w:rPr>
          <w:rFonts w:ascii="Times New Roman" w:eastAsiaTheme="majorEastAsia" w:hAnsi="Times New Roman" w:cs="Times New Roman"/>
          <w:spacing w:val="-10"/>
          <w:kern w:val="28"/>
        </w:rPr>
        <w:t>ADAM DONAHUE,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</w:t>
      </w:r>
      <w:r>
        <w:rPr>
          <w:rFonts w:ascii="Times New Roman" w:eastAsiaTheme="majorEastAsia" w:hAnsi="Times New Roman" w:cs="Times New Roman"/>
          <w:spacing w:val="-10"/>
          <w:kern w:val="28"/>
        </w:rPr>
        <w:t>TOWN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 CLERK </w:t>
      </w:r>
    </w:p>
    <w:p w14:paraId="5808592F" w14:textId="51AE6600" w:rsidR="004C4386" w:rsidRPr="00D70805" w:rsidRDefault="00D70805" w:rsidP="00D70805">
      <w:pPr>
        <w:spacing w:after="0" w:line="240" w:lineRule="auto"/>
        <w:jc w:val="both"/>
        <w:rPr>
          <w:rFonts w:ascii="Times New Roman" w:eastAsiaTheme="majorEastAsia" w:hAnsi="Times New Roman" w:cs="Times New Roman"/>
          <w:spacing w:val="-10"/>
          <w:kern w:val="28"/>
        </w:rPr>
      </w:pPr>
      <w:r w:rsidRPr="007170A4">
        <w:rPr>
          <w:rFonts w:ascii="Times New Roman" w:eastAsiaTheme="majorEastAsia" w:hAnsi="Times New Roman" w:cs="Times New Roman"/>
          <w:spacing w:val="-10"/>
          <w:kern w:val="28"/>
        </w:rPr>
        <w:t xml:space="preserve">DATED: </w:t>
      </w:r>
      <w:r>
        <w:rPr>
          <w:rFonts w:ascii="Times New Roman" w:eastAsiaTheme="majorEastAsia" w:hAnsi="Times New Roman" w:cs="Times New Roman"/>
          <w:spacing w:val="-10"/>
          <w:kern w:val="28"/>
        </w:rPr>
        <w:t>NOVEMBER 26</w:t>
      </w:r>
      <w:r w:rsidRPr="007170A4">
        <w:rPr>
          <w:rFonts w:ascii="Times New Roman" w:eastAsiaTheme="majorEastAsia" w:hAnsi="Times New Roman" w:cs="Times New Roman"/>
          <w:spacing w:val="-10"/>
          <w:kern w:val="28"/>
        </w:rPr>
        <w:t>, 2025</w:t>
      </w:r>
      <w:r>
        <w:rPr>
          <w:rFonts w:ascii="Times New Roman" w:eastAsiaTheme="majorEastAsia" w:hAnsi="Times New Roman" w:cs="Times New Roman"/>
          <w:spacing w:val="-10"/>
          <w:kern w:val="28"/>
        </w:rPr>
        <w:t xml:space="preserve"> </w:t>
      </w:r>
    </w:p>
    <w:sectPr w:rsidR="004C4386" w:rsidRPr="00D7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05"/>
    <w:rsid w:val="00122593"/>
    <w:rsid w:val="001D5EAB"/>
    <w:rsid w:val="004C4386"/>
    <w:rsid w:val="0096343B"/>
    <w:rsid w:val="00D7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F62B"/>
  <w15:chartTrackingRefBased/>
  <w15:docId w15:val="{9D0B75E8-DF68-48DE-85F3-6D440FEB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05"/>
  </w:style>
  <w:style w:type="paragraph" w:styleId="Heading1">
    <w:name w:val="heading 1"/>
    <w:basedOn w:val="Normal"/>
    <w:next w:val="Normal"/>
    <w:link w:val="Heading1Char"/>
    <w:uiPriority w:val="9"/>
    <w:qFormat/>
    <w:rsid w:val="00D7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8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8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8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8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Donahue</dc:creator>
  <cp:keywords/>
  <dc:description/>
  <cp:lastModifiedBy>Adam Donahue</cp:lastModifiedBy>
  <cp:revision>1</cp:revision>
  <dcterms:created xsi:type="dcterms:W3CDTF">2025-11-26T13:56:00Z</dcterms:created>
  <dcterms:modified xsi:type="dcterms:W3CDTF">2025-11-26T13:59:00Z</dcterms:modified>
</cp:coreProperties>
</file>